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1CA" w:rsidRDefault="000E51CA" w:rsidP="000E51CA">
      <w:pPr>
        <w:shd w:val="clear" w:color="auto" w:fill="FFFFFF"/>
        <w:spacing w:before="99" w:after="100" w:afterAutospacing="1"/>
        <w:contextualSpacing/>
        <w:jc w:val="center"/>
        <w:rPr>
          <w:b/>
          <w:bCs/>
        </w:rPr>
      </w:pPr>
      <w:r>
        <w:rPr>
          <w:b/>
          <w:bCs/>
        </w:rPr>
        <w:t>21.10.2019г. № 45</w:t>
      </w:r>
    </w:p>
    <w:p w:rsidR="000E51CA" w:rsidRDefault="000E51CA" w:rsidP="000E51CA">
      <w:pPr>
        <w:shd w:val="clear" w:color="auto" w:fill="FFFFFF"/>
        <w:spacing w:before="99" w:after="100" w:afterAutospacing="1"/>
        <w:contextualSpacing/>
        <w:jc w:val="center"/>
        <w:rPr>
          <w:b/>
        </w:rPr>
      </w:pPr>
      <w:r>
        <w:rPr>
          <w:b/>
          <w:bCs/>
        </w:rPr>
        <w:t>РОССИЙСКАЯ ФЕДЕРАЦИЯ</w:t>
      </w:r>
    </w:p>
    <w:p w:rsidR="000E51CA" w:rsidRDefault="000E51CA" w:rsidP="000E51CA">
      <w:pPr>
        <w:shd w:val="clear" w:color="auto" w:fill="FFFFFF"/>
        <w:spacing w:before="100" w:beforeAutospacing="1" w:after="100" w:afterAutospacing="1"/>
        <w:contextualSpacing/>
        <w:jc w:val="center"/>
        <w:rPr>
          <w:b/>
        </w:rPr>
      </w:pPr>
      <w:r>
        <w:rPr>
          <w:b/>
          <w:bCs/>
        </w:rPr>
        <w:t>ИРКУТСКАЯ ОБЛАСТЬ</w:t>
      </w:r>
    </w:p>
    <w:p w:rsidR="000E51CA" w:rsidRDefault="000E51CA" w:rsidP="000E51CA">
      <w:pPr>
        <w:shd w:val="clear" w:color="auto" w:fill="FFFFFF"/>
        <w:spacing w:before="100" w:beforeAutospacing="1" w:after="100" w:afterAutospacing="1"/>
        <w:contextualSpacing/>
        <w:jc w:val="center"/>
        <w:rPr>
          <w:b/>
        </w:rPr>
      </w:pPr>
      <w:r>
        <w:rPr>
          <w:b/>
          <w:bCs/>
        </w:rPr>
        <w:t>БАЯНДАЕВСКИЙ РАЙОН</w:t>
      </w:r>
    </w:p>
    <w:p w:rsidR="000E51CA" w:rsidRDefault="000E51CA" w:rsidP="000E51CA">
      <w:pPr>
        <w:shd w:val="clear" w:color="auto" w:fill="FFFFFF"/>
        <w:spacing w:before="100" w:beforeAutospacing="1" w:after="100" w:afterAutospacing="1"/>
        <w:contextualSpacing/>
        <w:jc w:val="center"/>
        <w:rPr>
          <w:b/>
        </w:rPr>
      </w:pPr>
      <w:r>
        <w:rPr>
          <w:b/>
          <w:bCs/>
        </w:rPr>
        <w:t>МУНИЦИПАЛЬНОЕ ОБРАЗОВАНИЕ «НАГАЛЫК»</w:t>
      </w:r>
    </w:p>
    <w:p w:rsidR="000E51CA" w:rsidRDefault="000E51CA" w:rsidP="000E51CA">
      <w:pPr>
        <w:shd w:val="clear" w:color="auto" w:fill="FFFFFF"/>
        <w:spacing w:before="100" w:beforeAutospacing="1" w:after="100" w:afterAutospacing="1"/>
        <w:contextualSpacing/>
        <w:jc w:val="center"/>
        <w:rPr>
          <w:b/>
        </w:rPr>
      </w:pPr>
      <w:r>
        <w:rPr>
          <w:b/>
          <w:bCs/>
        </w:rPr>
        <w:t>ГЛАВА АДМИНИСТРАЦИИ</w:t>
      </w:r>
    </w:p>
    <w:p w:rsidR="000E51CA" w:rsidRDefault="000E51CA" w:rsidP="000E51CA">
      <w:pPr>
        <w:shd w:val="clear" w:color="auto" w:fill="FFFFFF"/>
        <w:spacing w:before="100" w:beforeAutospacing="1" w:after="100" w:afterAutospacing="1"/>
        <w:contextualSpacing/>
        <w:jc w:val="center"/>
        <w:rPr>
          <w:b/>
        </w:rPr>
      </w:pPr>
      <w:r>
        <w:rPr>
          <w:b/>
          <w:bCs/>
        </w:rPr>
        <w:t>ПОСТАНОВЛЕНИЕ</w:t>
      </w:r>
    </w:p>
    <w:p w:rsidR="000E51CA" w:rsidRDefault="000E51CA" w:rsidP="000E51CA">
      <w:pPr>
        <w:shd w:val="clear" w:color="auto" w:fill="FFFFFF"/>
        <w:spacing w:before="100" w:beforeAutospacing="1" w:after="100" w:afterAutospacing="1"/>
        <w:contextualSpacing/>
      </w:pPr>
      <w:r>
        <w:t> </w:t>
      </w:r>
    </w:p>
    <w:p w:rsidR="000E51CA" w:rsidRDefault="000E51CA" w:rsidP="000E51CA">
      <w:pPr>
        <w:shd w:val="clear" w:color="auto" w:fill="FFFFFF"/>
        <w:spacing w:before="100" w:beforeAutospacing="1" w:after="100" w:afterAutospacing="1"/>
        <w:contextualSpacing/>
        <w:jc w:val="center"/>
        <w:rPr>
          <w:b/>
        </w:rPr>
      </w:pPr>
      <w:bookmarkStart w:id="0" w:name="_GoBack"/>
      <w:r>
        <w:rPr>
          <w:b/>
        </w:rPr>
        <w:t>ОБ УТВЕРЖДЕНИИ ПОЛОЖЕНИЯ О КОМИССИИ ПО СОБЛЮДЕНИЮ ТРЕБОВАНИЙ К СЛУЖЕБНОМУ ПОВЕДЕНИЮ МУНИЦИПАЛЬНЫХ СЛУЖАЩИХ И УРЕГУЛИРОВАНИЮ КОНФЛИКТА ИНТЕРЕСОВ В АДМИНИСТРАЦИИ МУНИЦИПАЛЬНОГО ОБРАЗОВАНИЯ «НАГАЛЫК»</w:t>
      </w:r>
      <w:bookmarkEnd w:id="0"/>
    </w:p>
    <w:p w:rsidR="000E51CA" w:rsidRDefault="000E51CA" w:rsidP="000E51CA">
      <w:pPr>
        <w:shd w:val="clear" w:color="auto" w:fill="FFFFFF"/>
        <w:spacing w:before="100" w:beforeAutospacing="1" w:after="100" w:afterAutospacing="1"/>
        <w:contextualSpacing/>
      </w:pPr>
      <w:r>
        <w:t> </w:t>
      </w:r>
    </w:p>
    <w:p w:rsidR="000E51CA" w:rsidRDefault="000E51CA" w:rsidP="000E51CA">
      <w:pPr>
        <w:shd w:val="clear" w:color="auto" w:fill="FFFFFF"/>
        <w:spacing w:before="100" w:beforeAutospacing="1" w:after="100" w:afterAutospacing="1"/>
        <w:ind w:firstLine="708"/>
        <w:contextualSpacing/>
        <w:jc w:val="both"/>
      </w:pPr>
      <w:r>
        <w:t>В соответствии с Федеральным Законом от 25 декабря 2008 года № 273-ФЗ « О противодействии коррупции», Указом Президента Российской Федерации от 01 июля 2010 г № 821 «О комиссии по соблюдению требований к служебному поведению федеральных государственных служащих и урегулированию конфликтов интересов», Федеральным законом от 02.03.2007г. № 25-ФЗ «О муниципальной службе в Российской Федерации», Законом Иркутской области от 15.10.2007 г. №88-оз «Об отдельных вопросах муниципальной службы в Иркутской области»,</w:t>
      </w:r>
    </w:p>
    <w:p w:rsidR="000E51CA" w:rsidRDefault="000E51CA" w:rsidP="000E51CA">
      <w:pPr>
        <w:shd w:val="clear" w:color="auto" w:fill="FFFFFF"/>
        <w:spacing w:before="100" w:beforeAutospacing="1" w:after="100" w:afterAutospacing="1"/>
        <w:ind w:firstLine="708"/>
        <w:contextualSpacing/>
        <w:jc w:val="both"/>
      </w:pPr>
    </w:p>
    <w:p w:rsidR="000E51CA" w:rsidRDefault="000E51CA" w:rsidP="000E51CA">
      <w:pPr>
        <w:shd w:val="clear" w:color="auto" w:fill="FFFFFF"/>
        <w:spacing w:before="100" w:beforeAutospacing="1" w:after="100" w:afterAutospacing="1"/>
        <w:contextualSpacing/>
        <w:jc w:val="center"/>
      </w:pPr>
      <w:r>
        <w:t>ПОСТАНОВЛЯЮ:</w:t>
      </w:r>
    </w:p>
    <w:p w:rsidR="000E51CA" w:rsidRDefault="000E51CA" w:rsidP="000E51CA">
      <w:pPr>
        <w:shd w:val="clear" w:color="auto" w:fill="FFFFFF"/>
        <w:spacing w:before="100" w:beforeAutospacing="1" w:after="100" w:afterAutospacing="1"/>
        <w:contextualSpacing/>
        <w:jc w:val="both"/>
      </w:pPr>
      <w:r>
        <w:t> 1. Утвердить Положение о комиссии по соблюдению требований к служебному поведению муниципальных служащих и урегулированию конфликта интересов в администрации МО «</w:t>
      </w:r>
      <w:proofErr w:type="spellStart"/>
      <w:r>
        <w:t>Нагалык</w:t>
      </w:r>
      <w:proofErr w:type="spellEnd"/>
      <w:r>
        <w:t>», согласно приложению № 1.</w:t>
      </w:r>
    </w:p>
    <w:p w:rsidR="000E51CA" w:rsidRDefault="000E51CA" w:rsidP="000E51CA">
      <w:pPr>
        <w:shd w:val="clear" w:color="auto" w:fill="FFFFFF"/>
        <w:spacing w:before="100" w:beforeAutospacing="1" w:after="100" w:afterAutospacing="1"/>
        <w:contextualSpacing/>
        <w:jc w:val="both"/>
      </w:pPr>
      <w:r>
        <w:t>2. Утвердить состав комиссии по соблюдению требований к служебному поведению муниципальных служащих и урегулированию конфликтов интересов, согласно приложению № 2.</w:t>
      </w:r>
    </w:p>
    <w:p w:rsidR="000E51CA" w:rsidRDefault="000E51CA" w:rsidP="000E51CA">
      <w:pPr>
        <w:shd w:val="clear" w:color="auto" w:fill="FFFFFF"/>
        <w:spacing w:before="100" w:beforeAutospacing="1" w:after="100" w:afterAutospacing="1"/>
        <w:contextualSpacing/>
        <w:jc w:val="both"/>
      </w:pPr>
      <w:r>
        <w:t>3. Признать утратившим силу постановление от 26.04.2011г. № 12 о комиссии по соблюдению требований к служебному поведению муниципальных служащих и урегулированию конфликта интересов в администрации муниципального образования «</w:t>
      </w:r>
      <w:proofErr w:type="spellStart"/>
      <w:r>
        <w:t>Нагалык</w:t>
      </w:r>
      <w:proofErr w:type="spellEnd"/>
      <w:r>
        <w:t xml:space="preserve">» </w:t>
      </w:r>
    </w:p>
    <w:p w:rsidR="000E51CA" w:rsidRDefault="000E51CA" w:rsidP="000E51CA">
      <w:pPr>
        <w:shd w:val="clear" w:color="auto" w:fill="FFFFFF"/>
        <w:spacing w:before="100" w:beforeAutospacing="1" w:after="100" w:afterAutospacing="1"/>
        <w:contextualSpacing/>
        <w:jc w:val="both"/>
      </w:pPr>
      <w:r>
        <w:t>4. Контроль за выполнением настоящего распоряжение оставляю за собой.</w:t>
      </w:r>
    </w:p>
    <w:p w:rsidR="000E51CA" w:rsidRDefault="000E51CA" w:rsidP="000E51CA">
      <w:pPr>
        <w:shd w:val="clear" w:color="auto" w:fill="FFFFFF"/>
        <w:spacing w:before="100" w:beforeAutospacing="1" w:after="100" w:afterAutospacing="1"/>
        <w:contextualSpacing/>
      </w:pPr>
    </w:p>
    <w:p w:rsidR="000E51CA" w:rsidRDefault="000E51CA" w:rsidP="000E51CA">
      <w:pPr>
        <w:shd w:val="clear" w:color="auto" w:fill="FFFFFF"/>
        <w:spacing w:before="100" w:beforeAutospacing="1" w:after="100" w:afterAutospacing="1"/>
        <w:contextualSpacing/>
      </w:pPr>
      <w:r>
        <w:t xml:space="preserve">  </w:t>
      </w:r>
    </w:p>
    <w:p w:rsidR="000E51CA" w:rsidRDefault="000E51CA" w:rsidP="000E51CA">
      <w:pPr>
        <w:shd w:val="clear" w:color="auto" w:fill="FFFFFF"/>
        <w:spacing w:before="100" w:beforeAutospacing="1" w:after="100" w:afterAutospacing="1"/>
        <w:contextualSpacing/>
      </w:pPr>
      <w:r>
        <w:t>Глава администрации</w:t>
      </w:r>
    </w:p>
    <w:p w:rsidR="000E51CA" w:rsidRDefault="000E51CA" w:rsidP="000E51CA">
      <w:pPr>
        <w:shd w:val="clear" w:color="auto" w:fill="FFFFFF"/>
        <w:spacing w:before="100" w:beforeAutospacing="1" w:after="100" w:afterAutospacing="1"/>
        <w:contextualSpacing/>
      </w:pPr>
      <w:r>
        <w:t>МО «</w:t>
      </w:r>
      <w:proofErr w:type="spellStart"/>
      <w:proofErr w:type="gramStart"/>
      <w:r>
        <w:t>Нагалык</w:t>
      </w:r>
      <w:proofErr w:type="spellEnd"/>
      <w:r>
        <w:t xml:space="preserve">»   </w:t>
      </w:r>
      <w:proofErr w:type="gramEnd"/>
      <w:r>
        <w:t xml:space="preserve">                                                                                                Г.Г. </w:t>
      </w:r>
      <w:proofErr w:type="spellStart"/>
      <w:r>
        <w:t>Емнуев</w:t>
      </w:r>
      <w:proofErr w:type="spellEnd"/>
    </w:p>
    <w:p w:rsidR="000E51CA" w:rsidRDefault="000E51CA" w:rsidP="000E51CA">
      <w:pPr>
        <w:shd w:val="clear" w:color="auto" w:fill="FFFFFF"/>
        <w:spacing w:before="100" w:beforeAutospacing="1" w:after="100" w:afterAutospacing="1"/>
        <w:contextualSpacing/>
      </w:pPr>
      <w:r>
        <w:t xml:space="preserve"> </w:t>
      </w:r>
    </w:p>
    <w:p w:rsidR="000E51CA" w:rsidRDefault="000E51CA" w:rsidP="000E51CA">
      <w:pPr>
        <w:shd w:val="clear" w:color="auto" w:fill="FFFFFF"/>
        <w:spacing w:before="99" w:after="99"/>
        <w:contextualSpacing/>
      </w:pPr>
      <w:r>
        <w:t> </w:t>
      </w:r>
    </w:p>
    <w:p w:rsidR="000E51CA" w:rsidRDefault="000E51CA" w:rsidP="000E51CA">
      <w:pPr>
        <w:shd w:val="clear" w:color="auto" w:fill="FFFFFF"/>
        <w:spacing w:before="99" w:after="99"/>
        <w:contextualSpacing/>
      </w:pPr>
      <w:r>
        <w:t> </w:t>
      </w:r>
    </w:p>
    <w:p w:rsidR="000E51CA" w:rsidRDefault="000E51CA" w:rsidP="000E51CA">
      <w:pPr>
        <w:shd w:val="clear" w:color="auto" w:fill="FFFFFF"/>
        <w:spacing w:before="99" w:after="99"/>
        <w:contextualSpacing/>
      </w:pPr>
    </w:p>
    <w:p w:rsidR="000E51CA" w:rsidRDefault="000E51CA" w:rsidP="000E51CA">
      <w:pPr>
        <w:shd w:val="clear" w:color="auto" w:fill="FFFFFF"/>
        <w:spacing w:before="99" w:after="99"/>
        <w:contextualSpacing/>
      </w:pPr>
    </w:p>
    <w:p w:rsidR="000E51CA" w:rsidRDefault="000E51CA" w:rsidP="000E51CA">
      <w:pPr>
        <w:shd w:val="clear" w:color="auto" w:fill="FFFFFF"/>
        <w:spacing w:before="99" w:after="99"/>
        <w:contextualSpacing/>
      </w:pPr>
    </w:p>
    <w:p w:rsidR="000E51CA" w:rsidRDefault="000E51CA" w:rsidP="000E51CA">
      <w:pPr>
        <w:shd w:val="clear" w:color="auto" w:fill="FFFFFF"/>
        <w:spacing w:before="99" w:after="99"/>
        <w:contextualSpacing/>
      </w:pPr>
    </w:p>
    <w:p w:rsidR="000E51CA" w:rsidRDefault="000E51CA" w:rsidP="000E51CA">
      <w:pPr>
        <w:shd w:val="clear" w:color="auto" w:fill="FFFFFF"/>
        <w:spacing w:before="99" w:after="99"/>
        <w:contextualSpacing/>
      </w:pPr>
    </w:p>
    <w:p w:rsidR="000E51CA" w:rsidRDefault="000E51CA" w:rsidP="000E51CA">
      <w:pPr>
        <w:shd w:val="clear" w:color="auto" w:fill="FFFFFF"/>
        <w:spacing w:before="99" w:after="99"/>
        <w:contextualSpacing/>
      </w:pPr>
    </w:p>
    <w:p w:rsidR="000E51CA" w:rsidRDefault="000E51CA" w:rsidP="000E51CA">
      <w:pPr>
        <w:shd w:val="clear" w:color="auto" w:fill="FFFFFF"/>
        <w:spacing w:before="99" w:after="99"/>
        <w:contextualSpacing/>
      </w:pPr>
    </w:p>
    <w:p w:rsidR="000E51CA" w:rsidRDefault="000E51CA" w:rsidP="000E51CA">
      <w:pPr>
        <w:shd w:val="clear" w:color="auto" w:fill="FFFFFF"/>
        <w:spacing w:before="99" w:after="99"/>
        <w:contextualSpacing/>
      </w:pPr>
    </w:p>
    <w:p w:rsidR="000E51CA" w:rsidRDefault="000E51CA" w:rsidP="000E51CA">
      <w:pPr>
        <w:shd w:val="clear" w:color="auto" w:fill="FFFFFF"/>
        <w:spacing w:before="99" w:after="99"/>
        <w:contextualSpacing/>
      </w:pPr>
    </w:p>
    <w:p w:rsidR="000E51CA" w:rsidRDefault="000E51CA" w:rsidP="000E51CA">
      <w:pPr>
        <w:shd w:val="clear" w:color="auto" w:fill="FFFFFF"/>
        <w:spacing w:before="99" w:after="99"/>
        <w:contextualSpacing/>
      </w:pPr>
    </w:p>
    <w:p w:rsidR="000E51CA" w:rsidRDefault="000E51CA" w:rsidP="000E51CA">
      <w:pPr>
        <w:shd w:val="clear" w:color="auto" w:fill="FFFFFF"/>
        <w:spacing w:before="99" w:after="99"/>
        <w:contextualSpacing/>
      </w:pPr>
    </w:p>
    <w:p w:rsidR="000E51CA" w:rsidRDefault="000E51CA" w:rsidP="000E51CA">
      <w:pPr>
        <w:shd w:val="clear" w:color="auto" w:fill="FFFFFF"/>
        <w:spacing w:before="99" w:after="99"/>
        <w:contextualSpacing/>
      </w:pPr>
    </w:p>
    <w:p w:rsidR="000E51CA" w:rsidRDefault="000E51CA" w:rsidP="000E51CA">
      <w:pPr>
        <w:shd w:val="clear" w:color="auto" w:fill="FFFFFF"/>
        <w:spacing w:before="100" w:beforeAutospacing="1" w:after="100" w:afterAutospacing="1"/>
        <w:contextualSpacing/>
        <w:jc w:val="right"/>
      </w:pPr>
      <w:r>
        <w:lastRenderedPageBreak/>
        <w:t>ПРИЛОЖЕНИЕ 1</w:t>
      </w:r>
    </w:p>
    <w:p w:rsidR="000E51CA" w:rsidRDefault="000E51CA" w:rsidP="000E51CA">
      <w:pPr>
        <w:shd w:val="clear" w:color="auto" w:fill="FFFFFF"/>
        <w:spacing w:before="100" w:beforeAutospacing="1" w:after="100" w:afterAutospacing="1"/>
        <w:contextualSpacing/>
        <w:jc w:val="right"/>
      </w:pPr>
      <w:r>
        <w:t xml:space="preserve">  к постановлению главы</w:t>
      </w:r>
    </w:p>
    <w:p w:rsidR="000E51CA" w:rsidRDefault="000E51CA" w:rsidP="000E51CA">
      <w:pPr>
        <w:shd w:val="clear" w:color="auto" w:fill="FFFFFF"/>
        <w:spacing w:before="100" w:beforeAutospacing="1" w:after="100" w:afterAutospacing="1"/>
        <w:contextualSpacing/>
        <w:jc w:val="right"/>
      </w:pPr>
      <w:r>
        <w:t>администрации МО «</w:t>
      </w:r>
      <w:proofErr w:type="spellStart"/>
      <w:r>
        <w:t>Нагалык</w:t>
      </w:r>
      <w:proofErr w:type="spellEnd"/>
      <w:r>
        <w:t>»</w:t>
      </w:r>
    </w:p>
    <w:p w:rsidR="000E51CA" w:rsidRDefault="000E51CA" w:rsidP="000E51CA">
      <w:pPr>
        <w:shd w:val="clear" w:color="auto" w:fill="FFFFFF"/>
        <w:spacing w:before="100" w:beforeAutospacing="1" w:after="100" w:afterAutospacing="1"/>
        <w:contextualSpacing/>
        <w:jc w:val="right"/>
      </w:pPr>
      <w:r>
        <w:t>от «21» октября 2019 г. № 45</w:t>
      </w:r>
    </w:p>
    <w:p w:rsidR="000E51CA" w:rsidRDefault="000E51CA" w:rsidP="000E51CA">
      <w:pPr>
        <w:shd w:val="clear" w:color="auto" w:fill="FFFFFF"/>
        <w:spacing w:before="100" w:beforeAutospacing="1" w:after="100" w:afterAutospacing="1"/>
        <w:contextualSpacing/>
      </w:pPr>
      <w:r>
        <w:t> </w:t>
      </w:r>
    </w:p>
    <w:p w:rsidR="000E51CA" w:rsidRDefault="000E51CA" w:rsidP="000E51CA">
      <w:pPr>
        <w:shd w:val="clear" w:color="auto" w:fill="FFFFFF"/>
        <w:spacing w:before="100" w:beforeAutospacing="1" w:after="100" w:afterAutospacing="1"/>
        <w:contextualSpacing/>
        <w:jc w:val="center"/>
      </w:pPr>
      <w:r>
        <w:t>ПОЛОЖЕНИЕ О КОМИССИИ ПО СОБЛЮДЕНИЮ ТРЕБОВАНИЙ К СЛУЖЕБНОМУ ПОВЕДЕНИЮ МУНИЦИПАЛЬНЫХ СЛУЖАЩИХ И УРЕГУЛИРОВАНИЮ КОНФЛИКТА ИНТЕРЕСОВ В АДМИНИСТРАЦИИ МО «НАГАЛЫК»</w:t>
      </w:r>
    </w:p>
    <w:p w:rsidR="000E51CA" w:rsidRDefault="000E51CA" w:rsidP="000E51CA">
      <w:pPr>
        <w:shd w:val="clear" w:color="auto" w:fill="FFFFFF"/>
        <w:spacing w:before="100" w:beforeAutospacing="1" w:after="100" w:afterAutospacing="1"/>
        <w:contextualSpacing/>
        <w:jc w:val="center"/>
      </w:pPr>
      <w:r>
        <w:t> </w:t>
      </w:r>
    </w:p>
    <w:p w:rsidR="000E51CA" w:rsidRDefault="000E51CA" w:rsidP="000E51CA">
      <w:pPr>
        <w:shd w:val="clear" w:color="auto" w:fill="FFFFFF"/>
        <w:spacing w:before="100" w:beforeAutospacing="1" w:after="100" w:afterAutospacing="1"/>
        <w:contextualSpacing/>
        <w:jc w:val="both"/>
      </w:pPr>
      <w:r>
        <w:t>1.Настоящим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и урегулированию конфликта интересов в администрации МО «</w:t>
      </w:r>
      <w:proofErr w:type="spellStart"/>
      <w:r>
        <w:t>Нагалык</w:t>
      </w:r>
      <w:proofErr w:type="spellEnd"/>
      <w:r>
        <w:t>» ( далее – администрация» в соответствии с Федеральным законом от 25.12.2008 г № 273-ФЗ «О противодействии коррупции», Указом Президента Российской Федерации от 01 июля 2010 г № 821 «О комиссии по соблюдению требований к служебному поведению федеральных государственных служащих и урегулированию конфликтов интересов».</w:t>
      </w:r>
    </w:p>
    <w:p w:rsidR="000E51CA" w:rsidRDefault="000E51CA" w:rsidP="000E51CA">
      <w:pPr>
        <w:shd w:val="clear" w:color="auto" w:fill="FFFFFF"/>
        <w:spacing w:before="100" w:beforeAutospacing="1" w:after="100" w:afterAutospacing="1"/>
        <w:contextualSpacing/>
        <w:jc w:val="both"/>
      </w:pPr>
      <w:r>
        <w:t>2. 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Кодексом этики и служебного поведения муниципальных служащих органов местного самоуправления МО «</w:t>
      </w:r>
      <w:proofErr w:type="spellStart"/>
      <w:r>
        <w:t>Нагалык</w:t>
      </w:r>
      <w:proofErr w:type="spellEnd"/>
      <w:r>
        <w:t>», настоящим Положением, а также иными правовыми актами Российской Федерации, Ставропольского края.</w:t>
      </w:r>
    </w:p>
    <w:p w:rsidR="000E51CA" w:rsidRDefault="000E51CA" w:rsidP="000E51CA">
      <w:pPr>
        <w:shd w:val="clear" w:color="auto" w:fill="FFFFFF"/>
        <w:spacing w:before="100" w:beforeAutospacing="1" w:after="100" w:afterAutospacing="1"/>
        <w:contextualSpacing/>
        <w:jc w:val="both"/>
      </w:pPr>
      <w:r>
        <w:t>Основной задачей комиссии является:</w:t>
      </w:r>
    </w:p>
    <w:p w:rsidR="000E51CA" w:rsidRDefault="000E51CA" w:rsidP="000E51CA">
      <w:pPr>
        <w:shd w:val="clear" w:color="auto" w:fill="FFFFFF"/>
        <w:spacing w:before="100" w:beforeAutospacing="1" w:after="100" w:afterAutospacing="1"/>
        <w:contextualSpacing/>
        <w:jc w:val="both"/>
      </w:pPr>
      <w:proofErr w:type="gramStart"/>
      <w:r>
        <w:t>а)-</w:t>
      </w:r>
      <w:proofErr w:type="gramEnd"/>
      <w:r>
        <w:t>обеспечение соблюдения муниципальными служащими администрации МО «</w:t>
      </w:r>
      <w:proofErr w:type="spellStart"/>
      <w:r>
        <w:t>Нагалык</w:t>
      </w:r>
      <w:proofErr w:type="spellEnd"/>
      <w:r>
        <w:t>» (далее муниципальные служащие) ограничений и запретов, требований о предотвращении или урегулированию конфликтов интересов, а также обеспечении исполнения ими обязанностей, установленных Федеральным законом от 25.12.2008 г № 273-ФЗ «О противодействии коррупции», другими федеральными законами (далее - требования к служебному поведению и требования об урегулировании конфликта интересов);</w:t>
      </w:r>
    </w:p>
    <w:p w:rsidR="000E51CA" w:rsidRDefault="000E51CA" w:rsidP="000E51CA">
      <w:pPr>
        <w:shd w:val="clear" w:color="auto" w:fill="FFFFFF"/>
        <w:spacing w:before="100" w:beforeAutospacing="1" w:after="100" w:afterAutospacing="1"/>
        <w:contextualSpacing/>
        <w:jc w:val="both"/>
      </w:pPr>
      <w:r>
        <w:t>б) осуществление в администрации мер по предупреждению коррупции.</w:t>
      </w:r>
    </w:p>
    <w:p w:rsidR="000E51CA" w:rsidRDefault="000E51CA" w:rsidP="000E51CA">
      <w:pPr>
        <w:shd w:val="clear" w:color="auto" w:fill="FFFFFF"/>
        <w:spacing w:before="100" w:beforeAutospacing="1" w:after="100" w:afterAutospacing="1"/>
        <w:contextualSpacing/>
        <w:jc w:val="both"/>
      </w:pPr>
    </w:p>
    <w:p w:rsidR="000E51CA" w:rsidRDefault="000E51CA" w:rsidP="000E51CA">
      <w:pPr>
        <w:shd w:val="clear" w:color="auto" w:fill="FFFFFF"/>
        <w:spacing w:before="100" w:beforeAutospacing="1" w:after="100" w:afterAutospacing="1"/>
        <w:contextualSpacing/>
        <w:jc w:val="both"/>
      </w:pPr>
      <w:r>
        <w:t>4. Комиссия рассматривает вопросы, связанные с соблюдением требований к служебному поведению и требований об урегулировании конфликтов интересов, в отношении муниципальных служащих, замещающих должности муниципальной службы (далее должности муниципальной службы) в администрации;</w:t>
      </w:r>
    </w:p>
    <w:p w:rsidR="000E51CA" w:rsidRDefault="000E51CA" w:rsidP="000E51CA">
      <w:pPr>
        <w:shd w:val="clear" w:color="auto" w:fill="FFFFFF"/>
        <w:spacing w:before="100" w:beforeAutospacing="1" w:after="100" w:afterAutospacing="1"/>
        <w:contextualSpacing/>
        <w:jc w:val="both"/>
      </w:pPr>
      <w:r>
        <w:t>5. Комиссия образуется правовым актом администрации. Указанным актом утверждается состав комиссии.</w:t>
      </w:r>
    </w:p>
    <w:p w:rsidR="000E51CA" w:rsidRDefault="000E51CA" w:rsidP="000E51CA">
      <w:pPr>
        <w:shd w:val="clear" w:color="auto" w:fill="FFFFFF"/>
        <w:spacing w:before="100" w:beforeAutospacing="1" w:after="100" w:afterAutospacing="1"/>
        <w:contextualSpacing/>
        <w:jc w:val="both"/>
      </w:pPr>
      <w:r>
        <w:t>В состав комиссии входят председатель комиссии, его заместитель, секретарь и члены комиссии. Все члены комиссии при принятии решений обладают равными правами. В отсутствии председателя комиссии его обязанности исполняет заместитель председателя комиссии.</w:t>
      </w:r>
    </w:p>
    <w:p w:rsidR="000E51CA" w:rsidRDefault="000E51CA" w:rsidP="000E51CA">
      <w:pPr>
        <w:shd w:val="clear" w:color="auto" w:fill="FFFFFF"/>
        <w:spacing w:before="100" w:beforeAutospacing="1" w:after="100" w:afterAutospacing="1"/>
        <w:contextualSpacing/>
        <w:jc w:val="both"/>
      </w:pPr>
      <w:r>
        <w:t>6. Число членов комиссии, не замещающих должности муниципальной службы, должны составлять не менее одной четверти от общего числа членов комиссии.</w:t>
      </w:r>
    </w:p>
    <w:p w:rsidR="000E51CA" w:rsidRDefault="000E51CA" w:rsidP="000E51CA">
      <w:pPr>
        <w:shd w:val="clear" w:color="auto" w:fill="FFFFFF"/>
        <w:spacing w:before="100" w:beforeAutospacing="1" w:after="100" w:afterAutospacing="1"/>
        <w:contextualSpacing/>
        <w:jc w:val="both"/>
      </w:pPr>
      <w:r>
        <w:t>7.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0E51CA" w:rsidRDefault="000E51CA" w:rsidP="000E51CA">
      <w:pPr>
        <w:shd w:val="clear" w:color="auto" w:fill="FFFFFF"/>
        <w:spacing w:before="100" w:beforeAutospacing="1" w:after="100" w:afterAutospacing="1"/>
        <w:contextualSpacing/>
        <w:jc w:val="both"/>
      </w:pPr>
      <w:r>
        <w:t>8. В заседаниях комиссии с правом совещательного голоса участвуют:</w:t>
      </w:r>
    </w:p>
    <w:p w:rsidR="000E51CA" w:rsidRDefault="000E51CA" w:rsidP="000E51CA">
      <w:pPr>
        <w:shd w:val="clear" w:color="auto" w:fill="FFFFFF"/>
        <w:spacing w:before="100" w:beforeAutospacing="1" w:after="100" w:afterAutospacing="1"/>
        <w:contextualSpacing/>
        <w:jc w:val="both"/>
      </w:pPr>
      <w:r>
        <w:t xml:space="preserve">а) непосредственный руководитель муниципального </w:t>
      </w:r>
      <w:proofErr w:type="gramStart"/>
      <w:r>
        <w:t>служащего,  в</w:t>
      </w:r>
      <w:proofErr w:type="gramEnd"/>
      <w:r>
        <w:t xml:space="preserve">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администрации должности </w:t>
      </w:r>
      <w:r>
        <w:lastRenderedPageBreak/>
        <w:t>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0E51CA" w:rsidRDefault="000E51CA" w:rsidP="000E51CA">
      <w:pPr>
        <w:shd w:val="clear" w:color="auto" w:fill="FFFFFF"/>
        <w:spacing w:before="100" w:beforeAutospacing="1" w:after="100" w:afterAutospacing="1"/>
        <w:contextualSpacing/>
        <w:jc w:val="both"/>
      </w:pPr>
      <w:r>
        <w:t>б) другие муниципальные служащие, замещающие должности муниципальной службы; специалисты, которые могут дать пояснения по вопросам муниципальной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представитель муниципального служащего;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:rsidR="000E51CA" w:rsidRDefault="000E51CA" w:rsidP="000E51CA">
      <w:pPr>
        <w:shd w:val="clear" w:color="auto" w:fill="FFFFFF"/>
        <w:spacing w:before="100" w:beforeAutospacing="1" w:after="100" w:afterAutospacing="1"/>
        <w:contextualSpacing/>
        <w:jc w:val="both"/>
      </w:pPr>
      <w:r>
        <w:t>9. Заседание комиссии считается правомочным, если на нем присутствует не менее двух третей от общего числа члена комиссии. Проведение заседаний с участием только членов комиссии, замещающих должности муниципальной службы, недопустимо.</w:t>
      </w:r>
    </w:p>
    <w:p w:rsidR="000E51CA" w:rsidRDefault="000E51CA" w:rsidP="000E51CA">
      <w:pPr>
        <w:shd w:val="clear" w:color="auto" w:fill="FFFFFF"/>
        <w:spacing w:before="100" w:beforeAutospacing="1" w:after="100" w:afterAutospacing="1"/>
        <w:contextualSpacing/>
        <w:jc w:val="both"/>
      </w:pPr>
      <w:r>
        <w:t xml:space="preserve">10. При возникновении прямой или косвенной личной заинтересованности члена </w:t>
      </w:r>
      <w:proofErr w:type="gramStart"/>
      <w:r>
        <w:t>комиссии,  которая</w:t>
      </w:r>
      <w:proofErr w:type="gramEnd"/>
      <w:r>
        <w:t xml:space="preserve">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0E51CA" w:rsidRDefault="000E51CA" w:rsidP="000E51CA">
      <w:pPr>
        <w:shd w:val="clear" w:color="auto" w:fill="FFFFFF"/>
        <w:spacing w:before="100" w:beforeAutospacing="1" w:after="100" w:afterAutospacing="1"/>
        <w:contextualSpacing/>
        <w:jc w:val="both"/>
      </w:pPr>
      <w:r>
        <w:t>11. Основаниями для проведения заседания комиссии являются:</w:t>
      </w:r>
    </w:p>
    <w:p w:rsidR="000E51CA" w:rsidRDefault="000E51CA" w:rsidP="000E51CA">
      <w:pPr>
        <w:shd w:val="clear" w:color="auto" w:fill="FFFFFF"/>
        <w:spacing w:before="100" w:beforeAutospacing="1" w:after="100" w:afterAutospacing="1"/>
        <w:contextualSpacing/>
        <w:jc w:val="both"/>
      </w:pPr>
      <w:r>
        <w:t>а) представление главой администрации в соответствии с пунктом 24 Положения о проверке достоверности и полноты сведений, представляемых гражданами, претендующими на замещение должностей муниципальной службы, и соблюдения муниципальными служащими требований к служебному поведению, утвержденного нормативным правовым актом администрации МО «</w:t>
      </w:r>
      <w:proofErr w:type="spellStart"/>
      <w:r>
        <w:t>Нагалык</w:t>
      </w:r>
      <w:proofErr w:type="spellEnd"/>
      <w:r>
        <w:t>», материалов проверки, свидетельствующих:</w:t>
      </w:r>
    </w:p>
    <w:p w:rsidR="000E51CA" w:rsidRDefault="000E51CA" w:rsidP="000E51CA">
      <w:pPr>
        <w:shd w:val="clear" w:color="auto" w:fill="FFFFFF"/>
        <w:spacing w:before="100" w:beforeAutospacing="1" w:after="100" w:afterAutospacing="1"/>
        <w:contextualSpacing/>
        <w:jc w:val="both"/>
      </w:pPr>
      <w:r>
        <w:t>О представлении муниципальным служащим недостоверных или неполных сведений о доходах, об имуществе и обязательствах имущественного характера, предусмотренных действующими нормативными актами;</w:t>
      </w:r>
    </w:p>
    <w:p w:rsidR="000E51CA" w:rsidRDefault="000E51CA" w:rsidP="000E51CA">
      <w:pPr>
        <w:shd w:val="clear" w:color="auto" w:fill="FFFFFF"/>
        <w:spacing w:before="100" w:beforeAutospacing="1" w:after="100" w:afterAutospacing="1"/>
        <w:contextualSpacing/>
        <w:jc w:val="both"/>
      </w:pPr>
      <w:r>
        <w:t>О несоблюдении муниципальным служащим требований к служебного поведению и (или) требований об урегулировании конфликта интересов;</w:t>
      </w:r>
    </w:p>
    <w:p w:rsidR="000E51CA" w:rsidRDefault="000E51CA" w:rsidP="000E51CA">
      <w:pPr>
        <w:shd w:val="clear" w:color="auto" w:fill="FFFFFF"/>
        <w:spacing w:before="100" w:beforeAutospacing="1" w:after="100" w:afterAutospacing="1"/>
        <w:contextualSpacing/>
        <w:jc w:val="both"/>
      </w:pPr>
      <w:r>
        <w:t>б) поступившее должностному лицу, ответственному за работу по профилактике коррупционных и иных правонарушений, в порядке, установленном нормативным правовым актом администрации:</w:t>
      </w:r>
    </w:p>
    <w:p w:rsidR="000E51CA" w:rsidRDefault="000E51CA" w:rsidP="000E51CA">
      <w:pPr>
        <w:shd w:val="clear" w:color="auto" w:fill="FFFFFF"/>
        <w:spacing w:before="100" w:beforeAutospacing="1" w:after="100" w:afterAutospacing="1"/>
        <w:contextualSpacing/>
        <w:jc w:val="both"/>
      </w:pPr>
      <w:r>
        <w:t>Обращение гражданина, замещавшего в администрации должность муниципальной службы, включенную в перечень должностей, утвержденный нормативным правовым администрации,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обязанности, до истечения двух лет со дня увольнения муниципальной службы;</w:t>
      </w:r>
    </w:p>
    <w:p w:rsidR="000E51CA" w:rsidRDefault="000E51CA" w:rsidP="000E51CA">
      <w:pPr>
        <w:shd w:val="clear" w:color="auto" w:fill="FFFFFF"/>
        <w:spacing w:before="100" w:beforeAutospacing="1" w:after="100" w:afterAutospacing="1"/>
        <w:contextualSpacing/>
        <w:jc w:val="both"/>
      </w:pPr>
      <w: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0E51CA" w:rsidRDefault="000E51CA" w:rsidP="000E51CA">
      <w:pPr>
        <w:shd w:val="clear" w:color="auto" w:fill="FFFFFF"/>
        <w:spacing w:before="100" w:beforeAutospacing="1" w:after="100" w:afterAutospacing="1"/>
        <w:contextualSpacing/>
        <w:jc w:val="both"/>
      </w:pPr>
      <w:r>
        <w:t>В) представление главы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мер по предупреждению коррупции.</w:t>
      </w:r>
    </w:p>
    <w:p w:rsidR="000E51CA" w:rsidRDefault="000E51CA" w:rsidP="000E51CA">
      <w:pPr>
        <w:shd w:val="clear" w:color="auto" w:fill="FFFFFF"/>
        <w:spacing w:before="100" w:beforeAutospacing="1" w:after="100" w:afterAutospacing="1"/>
        <w:contextualSpacing/>
        <w:jc w:val="both"/>
      </w:pPr>
      <w:r>
        <w:t>12.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0E51CA" w:rsidRDefault="000E51CA" w:rsidP="000E51CA">
      <w:pPr>
        <w:shd w:val="clear" w:color="auto" w:fill="FFFFFF"/>
        <w:spacing w:before="100" w:beforeAutospacing="1" w:after="100" w:afterAutospacing="1"/>
        <w:contextualSpacing/>
        <w:jc w:val="both"/>
      </w:pPr>
      <w:r>
        <w:lastRenderedPageBreak/>
        <w:t>13. Председатель комиссии при поступлении к нему информации, содержащей основания для проведения заседания комиссии:</w:t>
      </w:r>
    </w:p>
    <w:p w:rsidR="000E51CA" w:rsidRDefault="000E51CA" w:rsidP="000E51CA">
      <w:pPr>
        <w:shd w:val="clear" w:color="auto" w:fill="FFFFFF"/>
        <w:spacing w:before="100" w:beforeAutospacing="1" w:after="100" w:afterAutospacing="1"/>
        <w:contextualSpacing/>
        <w:jc w:val="both"/>
      </w:pPr>
      <w:r>
        <w:t xml:space="preserve">а) в 3-дневный срок назначает дату заседания комиссии. При этом дата заседания комиссии не может быть назначена позднее семи </w:t>
      </w:r>
      <w:proofErr w:type="gramStart"/>
      <w:r>
        <w:t>дней  со</w:t>
      </w:r>
      <w:proofErr w:type="gramEnd"/>
      <w:r>
        <w:t xml:space="preserve"> дня преступления указанной информации;</w:t>
      </w:r>
    </w:p>
    <w:p w:rsidR="000E51CA" w:rsidRDefault="000E51CA" w:rsidP="000E51CA">
      <w:pPr>
        <w:shd w:val="clear" w:color="auto" w:fill="FFFFFF"/>
        <w:spacing w:before="100" w:beforeAutospacing="1" w:after="100" w:afterAutospacing="1"/>
        <w:contextualSpacing/>
        <w:jc w:val="both"/>
      </w:pPr>
      <w: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 и с результатами ее проверки;</w:t>
      </w:r>
    </w:p>
    <w:p w:rsidR="000E51CA" w:rsidRDefault="000E51CA" w:rsidP="000E51CA">
      <w:pPr>
        <w:shd w:val="clear" w:color="auto" w:fill="FFFFFF"/>
        <w:spacing w:before="100" w:beforeAutospacing="1" w:after="100" w:afterAutospacing="1"/>
        <w:contextualSpacing/>
        <w:jc w:val="both"/>
      </w:pPr>
      <w:r>
        <w:t>в) рассматривает ходатайства о приглашении на заседание комиссии лиц, указанных в подпункте «б» пункта 8 настоящего Положения, принимает</w:t>
      </w:r>
    </w:p>
    <w:p w:rsidR="000E51CA" w:rsidRDefault="000E51CA" w:rsidP="000E51CA">
      <w:pPr>
        <w:shd w:val="clear" w:color="auto" w:fill="FFFFFF"/>
        <w:spacing w:before="100" w:beforeAutospacing="1" w:after="100" w:afterAutospacing="1"/>
        <w:contextualSpacing/>
        <w:jc w:val="both"/>
      </w:pPr>
      <w:r>
        <w:t> </w:t>
      </w:r>
    </w:p>
    <w:p w:rsidR="000E51CA" w:rsidRDefault="000E51CA" w:rsidP="000E51CA">
      <w:pPr>
        <w:shd w:val="clear" w:color="auto" w:fill="FFFFFF"/>
        <w:spacing w:before="100" w:beforeAutospacing="1" w:after="100" w:afterAutospacing="1"/>
        <w:contextualSpacing/>
        <w:jc w:val="both"/>
      </w:pPr>
      <w:r>
        <w:t>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0E51CA" w:rsidRDefault="000E51CA" w:rsidP="000E51CA">
      <w:pPr>
        <w:shd w:val="clear" w:color="auto" w:fill="FFFFFF"/>
        <w:spacing w:before="100" w:beforeAutospacing="1" w:after="100" w:afterAutospacing="1"/>
        <w:contextualSpacing/>
        <w:jc w:val="both"/>
      </w:pPr>
      <w:r>
        <w:t>14. Заседание комиссии проводится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интересов. При наличии письменной просьбы муниципального служащего о рассмотрении указанного вопроса без его участия заседание комиссии проводится в его отсутствии. В случае неявки муниципального служащего или его представителя на заседании комиссии при отсутствии письменной просьбы муниципального служащего о рассмотрении указанного вопроса без его участия рассмотрение вопроса откладывается. В случае вторичной неявки муниципального служащего или его представителя без уважительных причин комиссия может принять решение о рассмотрении указанного вопроса в отсутствии муниципального служащего.</w:t>
      </w:r>
    </w:p>
    <w:p w:rsidR="000E51CA" w:rsidRDefault="000E51CA" w:rsidP="000E51CA">
      <w:pPr>
        <w:shd w:val="clear" w:color="auto" w:fill="FFFFFF"/>
        <w:spacing w:before="100" w:beforeAutospacing="1" w:after="100" w:afterAutospacing="1"/>
        <w:contextualSpacing/>
        <w:jc w:val="both"/>
      </w:pPr>
      <w:r>
        <w:t>15. На заседании комиссии заслушиваются пояснения муниципального служащего (с его согласия) и иных лиц, рассматриваются материалы по существу предъявляемых муниципальному служащему претензий, а также дополнительные материалы.</w:t>
      </w:r>
    </w:p>
    <w:p w:rsidR="000E51CA" w:rsidRDefault="000E51CA" w:rsidP="000E51CA">
      <w:pPr>
        <w:shd w:val="clear" w:color="auto" w:fill="FFFFFF"/>
        <w:spacing w:before="100" w:beforeAutospacing="1" w:after="100" w:afterAutospacing="1"/>
        <w:contextualSpacing/>
        <w:jc w:val="both"/>
      </w:pPr>
      <w:r>
        <w:t>16.Члены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0E51CA" w:rsidRDefault="000E51CA" w:rsidP="000E51CA">
      <w:pPr>
        <w:shd w:val="clear" w:color="auto" w:fill="FFFFFF"/>
        <w:spacing w:before="100" w:beforeAutospacing="1" w:after="100" w:afterAutospacing="1"/>
        <w:contextualSpacing/>
        <w:jc w:val="both"/>
      </w:pPr>
      <w:r>
        <w:t xml:space="preserve">17. По итогам рассмотрения </w:t>
      </w:r>
      <w:proofErr w:type="gramStart"/>
      <w:r>
        <w:t>вопроса ,</w:t>
      </w:r>
      <w:proofErr w:type="gramEnd"/>
      <w:r>
        <w:t xml:space="preserve"> указанного в абзаце втором подпункта «а» пункта 12 настоящего Положения, комиссии принимает одно из следующих решений:</w:t>
      </w:r>
    </w:p>
    <w:p w:rsidR="000E51CA" w:rsidRDefault="000E51CA" w:rsidP="000E51CA">
      <w:pPr>
        <w:shd w:val="clear" w:color="auto" w:fill="FFFFFF"/>
        <w:spacing w:before="100" w:beforeAutospacing="1" w:after="100" w:afterAutospacing="1"/>
        <w:contextualSpacing/>
        <w:jc w:val="both"/>
      </w:pPr>
      <w:r>
        <w:t>а) установить, что сведения, представленные муниципальным служащим о доходах, об имуществе и обстоятельствах имущественного характера, являются достоверными и полными;</w:t>
      </w:r>
    </w:p>
    <w:p w:rsidR="000E51CA" w:rsidRDefault="000E51CA" w:rsidP="000E51CA">
      <w:pPr>
        <w:shd w:val="clear" w:color="auto" w:fill="FFFFFF"/>
        <w:spacing w:before="100" w:beforeAutospacing="1" w:after="100" w:afterAutospacing="1"/>
        <w:contextualSpacing/>
        <w:jc w:val="both"/>
      </w:pPr>
      <w:r>
        <w:t xml:space="preserve">б) установить, что </w:t>
      </w:r>
      <w:proofErr w:type="gramStart"/>
      <w:r>
        <w:t>сведения</w:t>
      </w:r>
      <w:proofErr w:type="gramEnd"/>
      <w:r>
        <w:t xml:space="preserve"> представленные муниципальным служащим о доходах, об имуществе и обязательствах имущественного характера, являются недостоверными и (или) неполными. В этом случае комиссия рекомендует главе применить к муниципальному служащему конкретную меру ответственности.</w:t>
      </w:r>
    </w:p>
    <w:p w:rsidR="000E51CA" w:rsidRDefault="000E51CA" w:rsidP="000E51CA">
      <w:pPr>
        <w:shd w:val="clear" w:color="auto" w:fill="FFFFFF"/>
        <w:spacing w:before="100" w:beforeAutospacing="1" w:after="100" w:afterAutospacing="1"/>
        <w:contextualSpacing/>
        <w:jc w:val="both"/>
      </w:pPr>
      <w:r>
        <w:t>18. По итогам рассмотрения вопроса, указанного в абзаце третьим подпункта «а» пункта 12 настоящего Положения, комиссия принимает одно из следующих решений:</w:t>
      </w:r>
    </w:p>
    <w:p w:rsidR="000E51CA" w:rsidRDefault="000E51CA" w:rsidP="000E51CA">
      <w:pPr>
        <w:shd w:val="clear" w:color="auto" w:fill="FFFFFF"/>
        <w:spacing w:before="100" w:beforeAutospacing="1" w:after="100" w:afterAutospacing="1"/>
        <w:contextualSpacing/>
        <w:jc w:val="both"/>
      </w:pPr>
      <w: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0E51CA" w:rsidRDefault="000E51CA" w:rsidP="000E51CA">
      <w:pPr>
        <w:shd w:val="clear" w:color="auto" w:fill="FFFFFF"/>
        <w:spacing w:before="100" w:beforeAutospacing="1" w:after="100" w:afterAutospacing="1"/>
        <w:contextualSpacing/>
        <w:jc w:val="both"/>
      </w:pPr>
      <w: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0E51CA" w:rsidRDefault="000E51CA" w:rsidP="000E51CA">
      <w:pPr>
        <w:shd w:val="clear" w:color="auto" w:fill="FFFFFF"/>
        <w:spacing w:before="100" w:beforeAutospacing="1" w:after="100" w:afterAutospacing="1"/>
        <w:contextualSpacing/>
        <w:jc w:val="both"/>
      </w:pPr>
      <w:r>
        <w:t>19. По итогам рассмотрения вопроса, указанного в абзаце втором подпункта «б» пункта 12 настоящего Положения, комиссия принимает одно из следующих решений:</w:t>
      </w:r>
    </w:p>
    <w:p w:rsidR="000E51CA" w:rsidRDefault="000E51CA" w:rsidP="000E51CA">
      <w:pPr>
        <w:shd w:val="clear" w:color="auto" w:fill="FFFFFF"/>
        <w:spacing w:before="100" w:beforeAutospacing="1" w:after="100" w:afterAutospacing="1"/>
        <w:contextualSpacing/>
        <w:jc w:val="both"/>
      </w:pPr>
      <w:r>
        <w:lastRenderedPageBreak/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организации, если отдельные функции по управлению этой организации входили в его должностные (служебные) обязанности;</w:t>
      </w:r>
    </w:p>
    <w:p w:rsidR="000E51CA" w:rsidRDefault="000E51CA" w:rsidP="000E51CA">
      <w:pPr>
        <w:shd w:val="clear" w:color="auto" w:fill="FFFFFF"/>
        <w:spacing w:before="100" w:beforeAutospacing="1" w:after="100" w:afterAutospacing="1"/>
        <w:contextualSpacing/>
        <w:jc w:val="both"/>
      </w:pPr>
      <w: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обязанности, и мотивировать свой отказ.</w:t>
      </w:r>
    </w:p>
    <w:p w:rsidR="000E51CA" w:rsidRDefault="000E51CA" w:rsidP="000E51CA">
      <w:pPr>
        <w:shd w:val="clear" w:color="auto" w:fill="FFFFFF"/>
        <w:spacing w:before="100" w:beforeAutospacing="1" w:after="100" w:afterAutospacing="1"/>
        <w:contextualSpacing/>
        <w:jc w:val="both"/>
      </w:pPr>
      <w:r>
        <w:t>20. По итогам рассмотрения вопроса, указанного в абзаце третьем подпункта «б» пункта 12 настоящего Положения, комиссия принимает одно из следующих решений:</w:t>
      </w:r>
    </w:p>
    <w:p w:rsidR="000E51CA" w:rsidRDefault="000E51CA" w:rsidP="000E51CA">
      <w:pPr>
        <w:shd w:val="clear" w:color="auto" w:fill="FFFFFF"/>
        <w:spacing w:before="100" w:beforeAutospacing="1" w:after="100" w:afterAutospacing="1"/>
        <w:contextualSpacing/>
        <w:jc w:val="both"/>
      </w:pPr>
      <w: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0E51CA" w:rsidRDefault="000E51CA" w:rsidP="000E51CA">
      <w:pPr>
        <w:shd w:val="clear" w:color="auto" w:fill="FFFFFF"/>
        <w:spacing w:before="100" w:beforeAutospacing="1" w:after="100" w:afterAutospacing="1"/>
        <w:contextualSpacing/>
        <w:jc w:val="both"/>
      </w:pPr>
      <w: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0E51CA" w:rsidRDefault="000E51CA" w:rsidP="000E51CA">
      <w:pPr>
        <w:shd w:val="clear" w:color="auto" w:fill="FFFFFF"/>
        <w:spacing w:before="100" w:beforeAutospacing="1" w:after="100" w:afterAutospacing="1"/>
        <w:contextualSpacing/>
        <w:jc w:val="both"/>
      </w:pPr>
      <w:r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применить к муниципальному служащему конкретную меру ответственности.</w:t>
      </w:r>
    </w:p>
    <w:p w:rsidR="000E51CA" w:rsidRDefault="000E51CA" w:rsidP="000E51CA">
      <w:pPr>
        <w:shd w:val="clear" w:color="auto" w:fill="FFFFFF"/>
        <w:spacing w:before="100" w:beforeAutospacing="1" w:after="100" w:afterAutospacing="1"/>
        <w:contextualSpacing/>
        <w:jc w:val="both"/>
      </w:pPr>
      <w:r>
        <w:t>21. По итогам рассмотрения вопросов, предусмотренных подпунктами «а» и «б» пункта 12 настоящего Положения, при наличии к тому оснований комиссия может принять иное, чем предусмотрено пунктами 18–21 настоящего Положения, решение. Основания и мотивы принятия решения должны быть отражены в протоколе заседания комиссии.</w:t>
      </w:r>
    </w:p>
    <w:p w:rsidR="000E51CA" w:rsidRDefault="000E51CA" w:rsidP="000E51CA">
      <w:pPr>
        <w:shd w:val="clear" w:color="auto" w:fill="FFFFFF"/>
        <w:spacing w:before="100" w:beforeAutospacing="1" w:after="100" w:afterAutospacing="1"/>
        <w:contextualSpacing/>
        <w:jc w:val="both"/>
      </w:pPr>
      <w:r>
        <w:t>22. По итогам рассмотрения вопроса, предусмотренного подпунктом «в» пункта 12 настоящего Положения, комиссия принимает соответствующее решение.</w:t>
      </w:r>
    </w:p>
    <w:p w:rsidR="000E51CA" w:rsidRDefault="000E51CA" w:rsidP="000E51CA">
      <w:pPr>
        <w:shd w:val="clear" w:color="auto" w:fill="FFFFFF"/>
        <w:spacing w:before="100" w:beforeAutospacing="1" w:after="100" w:afterAutospacing="1"/>
        <w:contextualSpacing/>
        <w:jc w:val="both"/>
      </w:pPr>
      <w:r>
        <w:t>23. Для исполнения решений комиссии могут быть подготовлены проекты правовых актов администрации, решений или поручений главы, которые в установленном порядке представляются на рассмотрение главы.</w:t>
      </w:r>
    </w:p>
    <w:p w:rsidR="000E51CA" w:rsidRDefault="000E51CA" w:rsidP="000E51CA">
      <w:pPr>
        <w:shd w:val="clear" w:color="auto" w:fill="FFFFFF"/>
        <w:spacing w:before="100" w:beforeAutospacing="1" w:after="100" w:afterAutospacing="1"/>
        <w:contextualSpacing/>
        <w:jc w:val="both"/>
      </w:pPr>
      <w:r>
        <w:t>24. Решение комиссии по вопросам, указанным в пункте 12 настоящего Положения, принимаются тайным голосование (если комиссия не примет иное решение) простым большинством голосов присутствующих на заседании членов комиссии.</w:t>
      </w:r>
    </w:p>
    <w:p w:rsidR="000E51CA" w:rsidRDefault="000E51CA" w:rsidP="000E51CA">
      <w:pPr>
        <w:shd w:val="clear" w:color="auto" w:fill="FFFFFF"/>
        <w:spacing w:before="100" w:beforeAutospacing="1" w:after="100" w:afterAutospacing="1"/>
        <w:contextualSpacing/>
        <w:jc w:val="both"/>
      </w:pPr>
      <w:r>
        <w:t>25. Решения комиссии оформляются протоколами, которые подписывают члены комиссии, принимающие участие в ее заседании. Решения комиссии, за исключением решения, принимаемого по итогам рассмотрения вопроса, указанного в абзаце второго подпункта «б» пункта 12 настоящего Положения, для главы администрации носят рекомендательный характер. Решение, принимаемое по итогам рассмотрения вопроса, указанного в абзаце втором подпункта «б» пункта 12 настоящего Положения, носит обязательный характер.</w:t>
      </w:r>
    </w:p>
    <w:p w:rsidR="000E51CA" w:rsidRDefault="000E51CA" w:rsidP="000E51CA">
      <w:pPr>
        <w:shd w:val="clear" w:color="auto" w:fill="FFFFFF"/>
        <w:spacing w:before="100" w:beforeAutospacing="1" w:after="100" w:afterAutospacing="1"/>
        <w:contextualSpacing/>
        <w:jc w:val="both"/>
      </w:pPr>
      <w:r>
        <w:t>26. В протоколе заседания комиссии указываются:</w:t>
      </w:r>
    </w:p>
    <w:p w:rsidR="000E51CA" w:rsidRDefault="000E51CA" w:rsidP="000E51CA">
      <w:pPr>
        <w:shd w:val="clear" w:color="auto" w:fill="FFFFFF"/>
        <w:spacing w:before="100" w:beforeAutospacing="1" w:after="100" w:afterAutospacing="1"/>
        <w:contextualSpacing/>
        <w:jc w:val="both"/>
      </w:pPr>
      <w:r>
        <w:t>а) дата заседания комиссии, фамилии, имена, отчества членов комиссии и других лиц, присутствующих на заседании;</w:t>
      </w:r>
    </w:p>
    <w:p w:rsidR="000E51CA" w:rsidRDefault="000E51CA" w:rsidP="000E51CA">
      <w:pPr>
        <w:shd w:val="clear" w:color="auto" w:fill="FFFFFF"/>
        <w:spacing w:before="100" w:beforeAutospacing="1" w:after="100" w:afterAutospacing="1"/>
        <w:contextualSpacing/>
        <w:jc w:val="both"/>
      </w:pPr>
      <w: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0E51CA" w:rsidRDefault="000E51CA" w:rsidP="000E51CA">
      <w:pPr>
        <w:shd w:val="clear" w:color="auto" w:fill="FFFFFF"/>
        <w:spacing w:before="100" w:beforeAutospacing="1" w:after="100" w:afterAutospacing="1"/>
        <w:contextualSpacing/>
        <w:jc w:val="both"/>
      </w:pPr>
      <w:r>
        <w:t>в) предъявляемые к муниципальному служащему претензии, материалы, на которых они основываются;</w:t>
      </w:r>
    </w:p>
    <w:p w:rsidR="000E51CA" w:rsidRDefault="000E51CA" w:rsidP="000E51CA">
      <w:pPr>
        <w:shd w:val="clear" w:color="auto" w:fill="FFFFFF"/>
        <w:spacing w:before="100" w:beforeAutospacing="1" w:after="100" w:afterAutospacing="1"/>
        <w:contextualSpacing/>
        <w:jc w:val="both"/>
      </w:pPr>
      <w:r>
        <w:lastRenderedPageBreak/>
        <w:t>г) содержание пояснений муниципального служащего и других лиц по существу предъявляемых претензий;</w:t>
      </w:r>
    </w:p>
    <w:p w:rsidR="000E51CA" w:rsidRDefault="000E51CA" w:rsidP="000E51CA">
      <w:pPr>
        <w:shd w:val="clear" w:color="auto" w:fill="FFFFFF"/>
        <w:spacing w:before="100" w:beforeAutospacing="1" w:after="100" w:afterAutospacing="1"/>
        <w:contextualSpacing/>
        <w:jc w:val="both"/>
      </w:pPr>
      <w:r>
        <w:t>д) фамилии, имена, отчества выступивших на заседании лиц и краткое изложение их выступлений;</w:t>
      </w:r>
    </w:p>
    <w:p w:rsidR="000E51CA" w:rsidRDefault="000E51CA" w:rsidP="000E51CA">
      <w:pPr>
        <w:shd w:val="clear" w:color="auto" w:fill="FFFFFF"/>
        <w:spacing w:before="100" w:beforeAutospacing="1" w:after="100" w:afterAutospacing="1"/>
        <w:contextualSpacing/>
        <w:jc w:val="both"/>
      </w:pPr>
      <w:r>
        <w:t xml:space="preserve">е) источник информации, содержащей основания для проведения </w:t>
      </w:r>
      <w:proofErr w:type="spellStart"/>
      <w:r>
        <w:t>засе</w:t>
      </w:r>
      <w:proofErr w:type="spellEnd"/>
      <w:r>
        <w:t>​</w:t>
      </w:r>
      <w:proofErr w:type="spellStart"/>
      <w:r>
        <w:t>дания</w:t>
      </w:r>
      <w:proofErr w:type="spellEnd"/>
      <w:r>
        <w:t xml:space="preserve"> комиссии, дата поступления информации в администрацию;</w:t>
      </w:r>
    </w:p>
    <w:p w:rsidR="000E51CA" w:rsidRDefault="000E51CA" w:rsidP="000E51CA">
      <w:pPr>
        <w:shd w:val="clear" w:color="auto" w:fill="FFFFFF"/>
        <w:spacing w:before="100" w:beforeAutospacing="1" w:after="100" w:afterAutospacing="1"/>
        <w:contextualSpacing/>
        <w:jc w:val="both"/>
      </w:pPr>
      <w:r>
        <w:t>ж) другие сведения;</w:t>
      </w:r>
    </w:p>
    <w:p w:rsidR="000E51CA" w:rsidRDefault="000E51CA" w:rsidP="000E51CA">
      <w:pPr>
        <w:shd w:val="clear" w:color="auto" w:fill="FFFFFF"/>
        <w:spacing w:before="100" w:beforeAutospacing="1" w:after="100" w:afterAutospacing="1"/>
        <w:contextualSpacing/>
        <w:jc w:val="both"/>
      </w:pPr>
      <w:r>
        <w:t>з) результаты голосования;</w:t>
      </w:r>
    </w:p>
    <w:p w:rsidR="000E51CA" w:rsidRDefault="000E51CA" w:rsidP="000E51CA">
      <w:pPr>
        <w:shd w:val="clear" w:color="auto" w:fill="FFFFFF"/>
        <w:spacing w:before="100" w:beforeAutospacing="1" w:after="100" w:afterAutospacing="1"/>
        <w:contextualSpacing/>
        <w:jc w:val="both"/>
      </w:pPr>
      <w:r>
        <w:t>и) решение и обоснование его принятия.</w:t>
      </w:r>
    </w:p>
    <w:p w:rsidR="000E51CA" w:rsidRDefault="000E51CA" w:rsidP="000E51CA">
      <w:pPr>
        <w:shd w:val="clear" w:color="auto" w:fill="FFFFFF"/>
        <w:spacing w:before="100" w:beforeAutospacing="1" w:after="100" w:afterAutospacing="1"/>
        <w:contextualSpacing/>
        <w:jc w:val="both"/>
      </w:pPr>
      <w:r>
        <w:t>27.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0E51CA" w:rsidRDefault="000E51CA" w:rsidP="000E51CA">
      <w:pPr>
        <w:shd w:val="clear" w:color="auto" w:fill="FFFFFF"/>
        <w:spacing w:before="100" w:beforeAutospacing="1" w:after="100" w:afterAutospacing="1"/>
        <w:contextualSpacing/>
        <w:jc w:val="both"/>
      </w:pPr>
      <w:r>
        <w:t xml:space="preserve">28. Копии протокола заседания комиссии в 3-дневный срок со дня </w:t>
      </w:r>
      <w:proofErr w:type="spellStart"/>
      <w:r>
        <w:t>засе</w:t>
      </w:r>
      <w:proofErr w:type="spellEnd"/>
      <w:r>
        <w:t>​</w:t>
      </w:r>
      <w:proofErr w:type="spellStart"/>
      <w:r>
        <w:t>дания</w:t>
      </w:r>
      <w:proofErr w:type="spellEnd"/>
      <w:r>
        <w:t xml:space="preserve"> направляются главе, полностью или в виде выписок из него - </w:t>
      </w:r>
      <w:proofErr w:type="spellStart"/>
      <w:r>
        <w:t>муници</w:t>
      </w:r>
      <w:proofErr w:type="spellEnd"/>
      <w:r>
        <w:t>​</w:t>
      </w:r>
      <w:proofErr w:type="spellStart"/>
      <w:r>
        <w:t>пальному</w:t>
      </w:r>
      <w:proofErr w:type="spellEnd"/>
      <w:r>
        <w:t xml:space="preserve"> служащему, а также по решению комиссии - иным заинтересованным лицам.</w:t>
      </w:r>
    </w:p>
    <w:p w:rsidR="000E51CA" w:rsidRDefault="000E51CA" w:rsidP="000E51CA">
      <w:pPr>
        <w:shd w:val="clear" w:color="auto" w:fill="FFFFFF"/>
        <w:spacing w:before="100" w:beforeAutospacing="1" w:after="100" w:afterAutospacing="1"/>
        <w:contextualSpacing/>
        <w:jc w:val="both"/>
      </w:pPr>
      <w:r>
        <w:t>29. Глава обязан рассмотреть протокол заседания комиссии и вправе учесть в пределах своей компетенции,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глава в письменной форме уведомляет комиссию в месячный срок со дня по​</w:t>
      </w:r>
      <w:proofErr w:type="spellStart"/>
      <w:r>
        <w:t>ступления</w:t>
      </w:r>
      <w:proofErr w:type="spellEnd"/>
      <w:r>
        <w:t xml:space="preserve"> к нему протокола заседания комиссии. Решение главы оглашается на ближайшем заседании комиссии и принимается к сведению без обсуждения.</w:t>
      </w:r>
    </w:p>
    <w:p w:rsidR="000E51CA" w:rsidRDefault="000E51CA" w:rsidP="000E51CA">
      <w:pPr>
        <w:shd w:val="clear" w:color="auto" w:fill="FFFFFF"/>
        <w:spacing w:before="100" w:beforeAutospacing="1" w:after="100" w:afterAutospacing="1"/>
        <w:contextualSpacing/>
        <w:jc w:val="both"/>
      </w:pPr>
      <w:r>
        <w:t>30. В случае установления комиссией признаков дисциплинарного проступка в действиях (бездействия) муниципального служащего информации об этом предоставляется главе для решения вопроса о применении к муниципальному служащему мер ответственности, предусмотренных нормативными правовыми актами.</w:t>
      </w:r>
    </w:p>
    <w:p w:rsidR="000E51CA" w:rsidRDefault="000E51CA" w:rsidP="000E51CA">
      <w:pPr>
        <w:shd w:val="clear" w:color="auto" w:fill="FFFFFF"/>
        <w:spacing w:before="100" w:beforeAutospacing="1" w:after="100" w:afterAutospacing="1"/>
        <w:contextualSpacing/>
        <w:jc w:val="both"/>
      </w:pPr>
      <w:r>
        <w:t>31.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(бездействия) и подтверждающий такой факт документов правоприменительные органы в трехдневный срок, а при необходимости немедленно.</w:t>
      </w:r>
    </w:p>
    <w:p w:rsidR="000E51CA" w:rsidRDefault="000E51CA" w:rsidP="000E51CA">
      <w:pPr>
        <w:shd w:val="clear" w:color="auto" w:fill="FFFFFF"/>
        <w:spacing w:before="100" w:beforeAutospacing="1" w:after="100" w:afterAutospacing="1"/>
        <w:contextualSpacing/>
        <w:jc w:val="both"/>
      </w:pPr>
      <w:r>
        <w:t>32. Копия протокола заседания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(или)требований об урегулировании конфликта интересов.</w:t>
      </w:r>
    </w:p>
    <w:p w:rsidR="000E51CA" w:rsidRDefault="000E51CA" w:rsidP="000E51CA">
      <w:pPr>
        <w:shd w:val="clear" w:color="auto" w:fill="FFFFFF"/>
        <w:spacing w:before="100" w:beforeAutospacing="1" w:after="100" w:afterAutospacing="1"/>
        <w:contextualSpacing/>
        <w:jc w:val="both"/>
      </w:pPr>
      <w:r>
        <w:t>33.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материалами, предоставляемыми для обсуждения за работу по профилактике коррупционных и иных правонарушений.</w:t>
      </w:r>
    </w:p>
    <w:p w:rsidR="000E51CA" w:rsidRDefault="000E51CA" w:rsidP="000E51CA">
      <w:pPr>
        <w:shd w:val="clear" w:color="auto" w:fill="FFFFFF"/>
        <w:spacing w:before="100" w:beforeAutospacing="1" w:after="100" w:afterAutospacing="1"/>
        <w:contextualSpacing/>
        <w:jc w:val="both"/>
      </w:pPr>
      <w:r>
        <w:t> </w:t>
      </w:r>
    </w:p>
    <w:p w:rsidR="000E51CA" w:rsidRDefault="000E51CA" w:rsidP="000E51CA">
      <w:pPr>
        <w:shd w:val="clear" w:color="auto" w:fill="FFFFFF"/>
        <w:spacing w:before="100" w:beforeAutospacing="1" w:after="100" w:afterAutospacing="1"/>
        <w:contextualSpacing/>
        <w:jc w:val="both"/>
      </w:pPr>
      <w:r>
        <w:t> </w:t>
      </w:r>
    </w:p>
    <w:p w:rsidR="000E51CA" w:rsidRDefault="000E51CA" w:rsidP="000E51CA">
      <w:pPr>
        <w:shd w:val="clear" w:color="auto" w:fill="FFFFFF"/>
        <w:spacing w:before="100" w:beforeAutospacing="1" w:after="100" w:afterAutospacing="1"/>
        <w:contextualSpacing/>
        <w:jc w:val="both"/>
      </w:pPr>
    </w:p>
    <w:p w:rsidR="000E51CA" w:rsidRDefault="000E51CA" w:rsidP="000E51CA">
      <w:pPr>
        <w:shd w:val="clear" w:color="auto" w:fill="FFFFFF"/>
        <w:spacing w:before="100" w:beforeAutospacing="1" w:after="100" w:afterAutospacing="1"/>
        <w:contextualSpacing/>
        <w:jc w:val="both"/>
      </w:pPr>
    </w:p>
    <w:p w:rsidR="000E51CA" w:rsidRDefault="000E51CA" w:rsidP="000E51CA">
      <w:pPr>
        <w:shd w:val="clear" w:color="auto" w:fill="FFFFFF"/>
        <w:spacing w:before="100" w:beforeAutospacing="1" w:after="100" w:afterAutospacing="1"/>
        <w:contextualSpacing/>
        <w:jc w:val="both"/>
      </w:pPr>
    </w:p>
    <w:p w:rsidR="000E51CA" w:rsidRDefault="000E51CA" w:rsidP="000E51CA">
      <w:pPr>
        <w:shd w:val="clear" w:color="auto" w:fill="FFFFFF"/>
        <w:spacing w:before="100" w:beforeAutospacing="1" w:after="100" w:afterAutospacing="1"/>
        <w:contextualSpacing/>
        <w:jc w:val="both"/>
      </w:pPr>
    </w:p>
    <w:p w:rsidR="000E51CA" w:rsidRDefault="000E51CA" w:rsidP="000E51CA">
      <w:pPr>
        <w:shd w:val="clear" w:color="auto" w:fill="FFFFFF"/>
        <w:spacing w:before="100" w:beforeAutospacing="1" w:after="100" w:afterAutospacing="1"/>
        <w:contextualSpacing/>
        <w:jc w:val="right"/>
      </w:pPr>
      <w:r>
        <w:t>ПРИЛОЖЕНИЕ 2</w:t>
      </w:r>
    </w:p>
    <w:p w:rsidR="000E51CA" w:rsidRDefault="000E51CA" w:rsidP="000E51CA">
      <w:pPr>
        <w:shd w:val="clear" w:color="auto" w:fill="FFFFFF"/>
        <w:spacing w:before="100" w:beforeAutospacing="1" w:after="100" w:afterAutospacing="1"/>
        <w:contextualSpacing/>
        <w:jc w:val="right"/>
      </w:pPr>
      <w:r>
        <w:t>к постановлению главы</w:t>
      </w:r>
    </w:p>
    <w:p w:rsidR="000E51CA" w:rsidRDefault="000E51CA" w:rsidP="000E51CA">
      <w:pPr>
        <w:shd w:val="clear" w:color="auto" w:fill="FFFFFF"/>
        <w:spacing w:before="100" w:beforeAutospacing="1" w:after="100" w:afterAutospacing="1"/>
        <w:contextualSpacing/>
        <w:jc w:val="right"/>
      </w:pPr>
      <w:r>
        <w:t>администрации МО «</w:t>
      </w:r>
      <w:proofErr w:type="spellStart"/>
      <w:r>
        <w:t>Нагалык</w:t>
      </w:r>
      <w:proofErr w:type="spellEnd"/>
      <w:r>
        <w:t>»</w:t>
      </w:r>
    </w:p>
    <w:p w:rsidR="000E51CA" w:rsidRDefault="000E51CA" w:rsidP="000E51CA">
      <w:pPr>
        <w:shd w:val="clear" w:color="auto" w:fill="FFFFFF"/>
        <w:spacing w:before="100" w:beforeAutospacing="1" w:after="100" w:afterAutospacing="1"/>
        <w:contextualSpacing/>
        <w:jc w:val="right"/>
      </w:pPr>
      <w:r>
        <w:t>от «21» октября 2019 г. № 45</w:t>
      </w:r>
    </w:p>
    <w:p w:rsidR="000E51CA" w:rsidRDefault="000E51CA" w:rsidP="000E51CA">
      <w:pPr>
        <w:shd w:val="clear" w:color="auto" w:fill="FFFFFF"/>
        <w:spacing w:before="100" w:beforeAutospacing="1" w:after="100" w:afterAutospacing="1"/>
        <w:contextualSpacing/>
        <w:jc w:val="center"/>
      </w:pPr>
      <w:r>
        <w:t> </w:t>
      </w:r>
    </w:p>
    <w:p w:rsidR="000E51CA" w:rsidRDefault="000E51CA" w:rsidP="000E51CA">
      <w:pPr>
        <w:shd w:val="clear" w:color="auto" w:fill="FFFFFF"/>
        <w:spacing w:before="100" w:beforeAutospacing="1" w:after="100" w:afterAutospacing="1"/>
        <w:contextualSpacing/>
        <w:jc w:val="center"/>
      </w:pPr>
      <w:r>
        <w:t>СОСТАВ КОМИССИИ ПО СОБЛЮДЕНИЮ ТРЕБОВАНИЙ К СЛУЖЕБНОМУ ПОВЕДЕНИЮ МУНИЦИПАЛЬНЫХ СЛУЖАЩИХ И УРЕГУЛИРОВАНИЮ КОНФЛИКТА ИНТЕРЕСОВ В АДМИНИСТРАЦИИ МО «НАГАЛЫК»</w:t>
      </w:r>
    </w:p>
    <w:p w:rsidR="000E51CA" w:rsidRDefault="000E51CA" w:rsidP="000E51CA">
      <w:pPr>
        <w:shd w:val="clear" w:color="auto" w:fill="FFFFFF"/>
        <w:spacing w:before="100" w:beforeAutospacing="1" w:after="100" w:afterAutospacing="1"/>
        <w:contextualSpacing/>
      </w:pPr>
      <w:r>
        <w:t> </w:t>
      </w:r>
    </w:p>
    <w:tbl>
      <w:tblPr>
        <w:tblW w:w="0" w:type="auto"/>
        <w:shd w:val="clear" w:color="auto" w:fill="FFFFFF"/>
        <w:tblLook w:val="04A0" w:firstRow="1" w:lastRow="0" w:firstColumn="1" w:lastColumn="0" w:noHBand="0" w:noVBand="1"/>
      </w:tblPr>
      <w:tblGrid>
        <w:gridCol w:w="4667"/>
        <w:gridCol w:w="4672"/>
      </w:tblGrid>
      <w:tr w:rsidR="000E51CA" w:rsidTr="000E51CA">
        <w:tc>
          <w:tcPr>
            <w:tcW w:w="4690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51CA" w:rsidRDefault="000E51CA">
            <w:pPr>
              <w:spacing w:before="100" w:beforeAutospacing="1" w:after="100" w:afterAutospacing="1" w:line="276" w:lineRule="auto"/>
              <w:contextualSpacing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Емнуев</w:t>
            </w:r>
            <w:proofErr w:type="spellEnd"/>
            <w:r>
              <w:rPr>
                <w:lang w:eastAsia="en-US"/>
              </w:rPr>
              <w:t xml:space="preserve"> Герман Гаврилович</w:t>
            </w:r>
          </w:p>
        </w:tc>
        <w:tc>
          <w:tcPr>
            <w:tcW w:w="4693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51CA" w:rsidRDefault="000E51CA">
            <w:pPr>
              <w:spacing w:before="100" w:beforeAutospacing="1" w:after="100" w:afterAutospacing="1"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глава администрации МО «</w:t>
            </w:r>
            <w:proofErr w:type="spellStart"/>
            <w:r>
              <w:rPr>
                <w:lang w:eastAsia="en-US"/>
              </w:rPr>
              <w:t>Нагалык</w:t>
            </w:r>
            <w:proofErr w:type="spellEnd"/>
            <w:r>
              <w:rPr>
                <w:lang w:eastAsia="en-US"/>
              </w:rPr>
              <w:t>», председатель комиссии;</w:t>
            </w:r>
          </w:p>
          <w:p w:rsidR="000E51CA" w:rsidRDefault="000E51CA">
            <w:pPr>
              <w:spacing w:before="100" w:beforeAutospacing="1" w:after="100" w:afterAutospacing="1"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0E51CA" w:rsidTr="000E51CA">
        <w:tc>
          <w:tcPr>
            <w:tcW w:w="4690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51CA" w:rsidRDefault="000E51CA">
            <w:pPr>
              <w:spacing w:before="100" w:beforeAutospacing="1" w:after="100" w:afterAutospacing="1"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Шобохонова</w:t>
            </w:r>
            <w:proofErr w:type="spellEnd"/>
            <w:r>
              <w:rPr>
                <w:lang w:eastAsia="en-US"/>
              </w:rPr>
              <w:t xml:space="preserve"> Галина Геннадьевна</w:t>
            </w:r>
          </w:p>
        </w:tc>
        <w:tc>
          <w:tcPr>
            <w:tcW w:w="4693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51CA" w:rsidRDefault="000E51CA">
            <w:pPr>
              <w:spacing w:before="100" w:beforeAutospacing="1" w:after="100" w:afterAutospacing="1"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управляющая делами администрации МО «</w:t>
            </w:r>
            <w:proofErr w:type="spellStart"/>
            <w:r>
              <w:rPr>
                <w:lang w:eastAsia="en-US"/>
              </w:rPr>
              <w:t>Нагалык</w:t>
            </w:r>
            <w:proofErr w:type="spellEnd"/>
            <w:r>
              <w:rPr>
                <w:lang w:eastAsia="en-US"/>
              </w:rPr>
              <w:t>», заместитель председателя комиссии;</w:t>
            </w:r>
          </w:p>
          <w:p w:rsidR="000E51CA" w:rsidRDefault="000E51CA">
            <w:pPr>
              <w:spacing w:before="100" w:beforeAutospacing="1" w:after="100" w:afterAutospacing="1"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0E51CA" w:rsidTr="000E51CA">
        <w:tc>
          <w:tcPr>
            <w:tcW w:w="4690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51CA" w:rsidRDefault="000E51CA">
            <w:pPr>
              <w:spacing w:before="100" w:beforeAutospacing="1" w:after="100" w:afterAutospacing="1" w:line="276" w:lineRule="auto"/>
              <w:contextualSpacing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Халапханова</w:t>
            </w:r>
            <w:proofErr w:type="spellEnd"/>
            <w:r>
              <w:rPr>
                <w:lang w:eastAsia="en-US"/>
              </w:rPr>
              <w:t xml:space="preserve"> Евгения Андреевна</w:t>
            </w:r>
          </w:p>
        </w:tc>
        <w:tc>
          <w:tcPr>
            <w:tcW w:w="4693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51CA" w:rsidRDefault="000E51CA">
            <w:pPr>
              <w:spacing w:before="100" w:beforeAutospacing="1" w:after="100" w:afterAutospacing="1"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Специалист по имуществу администрации МО «</w:t>
            </w:r>
            <w:proofErr w:type="spellStart"/>
            <w:r>
              <w:rPr>
                <w:lang w:eastAsia="en-US"/>
              </w:rPr>
              <w:t>Нагалык</w:t>
            </w:r>
            <w:proofErr w:type="spellEnd"/>
            <w:r>
              <w:rPr>
                <w:lang w:eastAsia="en-US"/>
              </w:rPr>
              <w:t>»,</w:t>
            </w:r>
          </w:p>
          <w:p w:rsidR="000E51CA" w:rsidRDefault="000E51CA">
            <w:pPr>
              <w:spacing w:before="100" w:beforeAutospacing="1" w:after="100" w:afterAutospacing="1"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секретарь комиссии</w:t>
            </w:r>
          </w:p>
        </w:tc>
      </w:tr>
      <w:tr w:rsidR="000E51CA" w:rsidTr="000E51CA">
        <w:tc>
          <w:tcPr>
            <w:tcW w:w="4690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51CA" w:rsidRDefault="000E51CA">
            <w:pPr>
              <w:spacing w:before="100" w:beforeAutospacing="1" w:after="100" w:afterAutospacing="1" w:line="276" w:lineRule="auto"/>
              <w:contextualSpacing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Барнакова</w:t>
            </w:r>
            <w:proofErr w:type="spellEnd"/>
            <w:r>
              <w:rPr>
                <w:lang w:eastAsia="en-US"/>
              </w:rPr>
              <w:t xml:space="preserve"> Елена Викторовна</w:t>
            </w:r>
          </w:p>
        </w:tc>
        <w:tc>
          <w:tcPr>
            <w:tcW w:w="4693" w:type="dxa"/>
            <w:tcBorders>
              <w:top w:val="double" w:sz="2" w:space="0" w:color="D3D3D3"/>
              <w:left w:val="double" w:sz="2" w:space="0" w:color="D3D3D3"/>
              <w:bottom w:val="double" w:sz="2" w:space="0" w:color="D3D3D3"/>
              <w:right w:val="double" w:sz="2" w:space="0" w:color="D3D3D3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51CA" w:rsidRDefault="000E51CA">
            <w:pPr>
              <w:spacing w:before="100" w:beforeAutospacing="1" w:after="100" w:afterAutospacing="1"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Юрист администрации МО «</w:t>
            </w:r>
            <w:proofErr w:type="spellStart"/>
            <w:r>
              <w:rPr>
                <w:lang w:eastAsia="en-US"/>
              </w:rPr>
              <w:t>Нагалык</w:t>
            </w:r>
            <w:proofErr w:type="spellEnd"/>
            <w:r>
              <w:rPr>
                <w:lang w:eastAsia="en-US"/>
              </w:rPr>
              <w:t>»;</w:t>
            </w:r>
          </w:p>
          <w:p w:rsidR="000E51CA" w:rsidRDefault="000E51CA">
            <w:pPr>
              <w:spacing w:before="100" w:beforeAutospacing="1" w:after="100" w:afterAutospacing="1"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член комиссии;</w:t>
            </w:r>
          </w:p>
        </w:tc>
      </w:tr>
    </w:tbl>
    <w:p w:rsidR="000E51CA" w:rsidRDefault="000E51CA" w:rsidP="000E51CA">
      <w:pPr>
        <w:shd w:val="clear" w:color="auto" w:fill="FFFFFF"/>
        <w:spacing w:before="100" w:beforeAutospacing="1" w:after="100" w:afterAutospacing="1"/>
        <w:contextualSpacing/>
      </w:pPr>
      <w:r>
        <w:t>  </w:t>
      </w:r>
    </w:p>
    <w:p w:rsidR="000E51CA" w:rsidRDefault="000E51CA" w:rsidP="000E51CA">
      <w:pPr>
        <w:jc w:val="center"/>
        <w:rPr>
          <w:b/>
        </w:rPr>
      </w:pPr>
    </w:p>
    <w:p w:rsidR="000E51CA" w:rsidRDefault="000E51CA" w:rsidP="000E51CA">
      <w:pPr>
        <w:ind w:right="-716"/>
        <w:jc w:val="center"/>
        <w:rPr>
          <w:b/>
        </w:rPr>
      </w:pPr>
    </w:p>
    <w:p w:rsidR="000E51CA" w:rsidRDefault="000E51CA" w:rsidP="000E51CA">
      <w:pPr>
        <w:ind w:right="-716"/>
        <w:jc w:val="center"/>
        <w:rPr>
          <w:b/>
        </w:rPr>
      </w:pPr>
    </w:p>
    <w:p w:rsidR="000E51CA" w:rsidRDefault="000E51CA" w:rsidP="000E51CA">
      <w:pPr>
        <w:ind w:right="-716"/>
        <w:jc w:val="center"/>
        <w:rPr>
          <w:b/>
        </w:rPr>
      </w:pPr>
    </w:p>
    <w:p w:rsidR="000E51CA" w:rsidRDefault="000E51CA" w:rsidP="000E51CA">
      <w:pPr>
        <w:ind w:right="-716"/>
        <w:jc w:val="center"/>
        <w:rPr>
          <w:b/>
        </w:rPr>
      </w:pPr>
    </w:p>
    <w:p w:rsidR="000E51CA" w:rsidRDefault="000E51CA" w:rsidP="000E51CA">
      <w:pPr>
        <w:ind w:right="-716"/>
        <w:jc w:val="center"/>
        <w:rPr>
          <w:b/>
        </w:rPr>
      </w:pPr>
    </w:p>
    <w:p w:rsidR="000E51CA" w:rsidRDefault="000E51CA" w:rsidP="000E51CA">
      <w:pPr>
        <w:ind w:right="-716"/>
        <w:jc w:val="center"/>
        <w:rPr>
          <w:b/>
        </w:rPr>
      </w:pPr>
    </w:p>
    <w:p w:rsidR="000E51CA" w:rsidRDefault="000E51CA" w:rsidP="000E51CA">
      <w:pPr>
        <w:ind w:right="-716"/>
        <w:jc w:val="center"/>
        <w:rPr>
          <w:b/>
        </w:rPr>
      </w:pPr>
    </w:p>
    <w:p w:rsidR="0055571F" w:rsidRDefault="0055571F"/>
    <w:sectPr w:rsidR="005557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B05"/>
    <w:rsid w:val="00014B05"/>
    <w:rsid w:val="000E51CA"/>
    <w:rsid w:val="001F3E85"/>
    <w:rsid w:val="00555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311DF8-712B-4283-B1F2-CC9D2F44D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51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9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2853</Words>
  <Characters>16263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forhaxed@outlook.com</cp:lastModifiedBy>
  <cp:revision>2</cp:revision>
  <dcterms:created xsi:type="dcterms:W3CDTF">2021-07-28T12:40:00Z</dcterms:created>
  <dcterms:modified xsi:type="dcterms:W3CDTF">2021-07-28T12:40:00Z</dcterms:modified>
</cp:coreProperties>
</file>